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武汉东湖新技术开发区市场</w:t>
      </w:r>
      <w:r>
        <w:rPr>
          <w:rFonts w:hint="eastAsia" w:ascii="方正小标宋简体" w:eastAsia="方正小标宋简体"/>
          <w:sz w:val="44"/>
          <w:szCs w:val="32"/>
        </w:rPr>
        <w:t>监督管理局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关于不合格食品核查处置情况的通告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</w:t>
      </w:r>
      <w:r>
        <w:rPr>
          <w:rFonts w:hint="eastAsia" w:eastAsia="仿宋_GB2312"/>
          <w:sz w:val="32"/>
          <w:szCs w:val="32"/>
          <w:lang w:val="en-US" w:eastAsia="zh-CN"/>
        </w:rPr>
        <w:t>报告编号为</w:t>
      </w:r>
      <w:r>
        <w:rPr>
          <w:rFonts w:hint="eastAsia" w:eastAsia="仿宋_GB2312"/>
          <w:sz w:val="32"/>
          <w:szCs w:val="32"/>
          <w:lang w:eastAsia="zh-CN"/>
        </w:rPr>
        <w:t>XBJ23420142491948514</w:t>
      </w:r>
      <w:r>
        <w:rPr>
          <w:rFonts w:eastAsia="仿宋_GB2312"/>
          <w:sz w:val="32"/>
          <w:szCs w:val="32"/>
        </w:rPr>
        <w:t>不合格食品核查处置情况通告如下：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武汉东湖新技术开发区王祥家的餐饮店的菜盘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抽检基本情况。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2023年11月17日抽自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武汉东湖新技术开发区王祥家的餐饮店</w:t>
      </w:r>
      <w:r>
        <w:rPr>
          <w:rFonts w:hint="eastAsia" w:eastAsia="仿宋_GB2312"/>
          <w:sz w:val="32"/>
          <w:szCs w:val="32"/>
          <w:lang w:val="en-US" w:eastAsia="zh-CN"/>
        </w:rPr>
        <w:t>的菜盘，经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抽样检验，大肠菌群项目不符合 GB 14934-2016《食品安全国家标准 消毒餐(饮)具》要求，检验结论</w:t>
      </w:r>
      <w:r>
        <w:rPr>
          <w:rFonts w:hint="eastAsia" w:eastAsia="仿宋_GB2312"/>
          <w:sz w:val="32"/>
          <w:szCs w:val="32"/>
          <w:lang w:val="en-US" w:eastAsia="zh-CN"/>
        </w:rPr>
        <w:t>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对企业违法违规行为依法处罚情况。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经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查</w:t>
      </w:r>
      <w:r>
        <w:rPr>
          <w:rFonts w:hint="eastAsia" w:eastAsia="仿宋_GB2312"/>
          <w:sz w:val="32"/>
          <w:szCs w:val="32"/>
          <w:lang w:val="en-US" w:eastAsia="zh-CN"/>
        </w:rPr>
        <w:t>，当事人对菜盘清洗消毒不合格的行为违反了《中华人民共和国食品安全法》第五十六条第二款“......餐饮服务提供者应当按照要求对餐具、饮具进行清洗消毒，不得使用未经清洗消毒的餐具、饮具；餐饮服务提供者委托清洗消毒餐具、饮具的，应当委托符合本法规定条件的餐具、饮具集中消毒服务单位。”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当事人没有减轻、从轻、从重的处罚情节。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当事人的上述行为依据《中华人民共和国食品安全法》第一百二十六条第一款第五项“违反本法规定，有下列情形之一的，由县级以上人民政府食品药品监督管理部门责令改正，给予警告；拒不改正的，处五千元以上五万元以下罚款；情节严重的，责令停产停业，直至吊销许可证：......（五）餐具、饮具和盛放直接入口食品的容器，使用前未经洗净、消毒或者清洗消毒不合格，或者餐饮服务设施、设备未按规定定期维护、清洗、校验；”的规定，本局决定责令当事人立即改正违法行为，并给予当事人警告的行政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（三）原因排查及整改情况。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我局执法人员对该单位餐具消毒工作进行了全面检查，该单位积极配合调查，如实说明涉案产品来源，提供了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食品经营许可证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、消毒记录表</w:t>
      </w:r>
      <w:r>
        <w:rPr>
          <w:rFonts w:hint="eastAsia" w:eastAsia="仿宋_GB2312"/>
          <w:sz w:val="32"/>
          <w:szCs w:val="32"/>
          <w:lang w:val="en-US" w:eastAsia="zh-CN"/>
        </w:rPr>
        <w:t>等相关证明文件。经查主要原因是员工操作不规范。针对以上原因，该单位已制定整改措施：一是加强员工岗位培训，开展《中华人民共和国食品安全法》的学习，要求员工做好自身的个人卫生管理；二是组织员工对餐具清洗消毒流程进行培训，加强对员工的监督，要求员工严格按照餐饮具的正确清洁消毒规范进行清洗消毒，消毒液的浓度应按照配比执行，浸泡时间为15-3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0分钟，用流动水冲洗干净，出水清洗温度达到60摄氏度以上；三是清洗完成晾干后进行高温蒸煮杀菌，消毒后的餐饮具应有防护措施，防止二次污染。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武汉东湖新技术开发区市场监督管理局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2024</w:t>
      </w:r>
      <w:r>
        <w:rPr>
          <w:rFonts w:hint="default" w:eastAsia="仿宋_GB2312"/>
          <w:sz w:val="32"/>
          <w:szCs w:val="32"/>
          <w:lang w:val="en-US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default" w:eastAsia="仿宋_GB2312"/>
          <w:sz w:val="32"/>
          <w:szCs w:val="32"/>
          <w:lang w:val="en-US" w:eastAsia="zh-CN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DFA7"/>
    <w:multiLevelType w:val="singleLevel"/>
    <w:tmpl w:val="637CDFA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421A"/>
    <w:rsid w:val="00D36FC9"/>
    <w:rsid w:val="013D55DB"/>
    <w:rsid w:val="01F621E6"/>
    <w:rsid w:val="02564239"/>
    <w:rsid w:val="02AA0553"/>
    <w:rsid w:val="03997D22"/>
    <w:rsid w:val="03A36F29"/>
    <w:rsid w:val="03EF7577"/>
    <w:rsid w:val="03EF7811"/>
    <w:rsid w:val="04166B5B"/>
    <w:rsid w:val="04432E8E"/>
    <w:rsid w:val="04911C70"/>
    <w:rsid w:val="05265C77"/>
    <w:rsid w:val="05EA16A3"/>
    <w:rsid w:val="05F91121"/>
    <w:rsid w:val="066E4438"/>
    <w:rsid w:val="083C0153"/>
    <w:rsid w:val="088C22C3"/>
    <w:rsid w:val="09566D0E"/>
    <w:rsid w:val="095A5A23"/>
    <w:rsid w:val="09797CDA"/>
    <w:rsid w:val="09BE3D79"/>
    <w:rsid w:val="09C944D1"/>
    <w:rsid w:val="09F105B3"/>
    <w:rsid w:val="0A125155"/>
    <w:rsid w:val="0A2534CB"/>
    <w:rsid w:val="0A7B2144"/>
    <w:rsid w:val="0A967825"/>
    <w:rsid w:val="0AAD2736"/>
    <w:rsid w:val="0ACE2515"/>
    <w:rsid w:val="0B7D0FA2"/>
    <w:rsid w:val="0BC74D7C"/>
    <w:rsid w:val="0BE00729"/>
    <w:rsid w:val="0C0F2013"/>
    <w:rsid w:val="0C3A4969"/>
    <w:rsid w:val="0C975B85"/>
    <w:rsid w:val="0CFB34DC"/>
    <w:rsid w:val="0DE55177"/>
    <w:rsid w:val="0E0F4BFF"/>
    <w:rsid w:val="0E3623AE"/>
    <w:rsid w:val="0E8D424E"/>
    <w:rsid w:val="0F844CC6"/>
    <w:rsid w:val="0F925C44"/>
    <w:rsid w:val="0FA278B1"/>
    <w:rsid w:val="0FD02B44"/>
    <w:rsid w:val="101301ED"/>
    <w:rsid w:val="11753C4C"/>
    <w:rsid w:val="12440040"/>
    <w:rsid w:val="12864501"/>
    <w:rsid w:val="1391711A"/>
    <w:rsid w:val="13FC04BE"/>
    <w:rsid w:val="14403707"/>
    <w:rsid w:val="14C33849"/>
    <w:rsid w:val="15417745"/>
    <w:rsid w:val="157D4764"/>
    <w:rsid w:val="15CA61FF"/>
    <w:rsid w:val="16325A71"/>
    <w:rsid w:val="16527739"/>
    <w:rsid w:val="17863AEE"/>
    <w:rsid w:val="18267A6B"/>
    <w:rsid w:val="184A0D05"/>
    <w:rsid w:val="188F7B75"/>
    <w:rsid w:val="18CC3CD4"/>
    <w:rsid w:val="193257F0"/>
    <w:rsid w:val="19545511"/>
    <w:rsid w:val="19C56D0B"/>
    <w:rsid w:val="1A3C7B40"/>
    <w:rsid w:val="1AE94220"/>
    <w:rsid w:val="1B1E6A3E"/>
    <w:rsid w:val="1B22477B"/>
    <w:rsid w:val="1B3D6087"/>
    <w:rsid w:val="1B471848"/>
    <w:rsid w:val="1B901690"/>
    <w:rsid w:val="1BAB7066"/>
    <w:rsid w:val="1BC5612D"/>
    <w:rsid w:val="1BE774AE"/>
    <w:rsid w:val="1C4B29B0"/>
    <w:rsid w:val="1C9B76DD"/>
    <w:rsid w:val="1CE5325B"/>
    <w:rsid w:val="1DD27E11"/>
    <w:rsid w:val="1E0E3CEC"/>
    <w:rsid w:val="1E486179"/>
    <w:rsid w:val="1E5B1660"/>
    <w:rsid w:val="1E9B5CC3"/>
    <w:rsid w:val="1F7D3336"/>
    <w:rsid w:val="203D7DD9"/>
    <w:rsid w:val="206814FD"/>
    <w:rsid w:val="21300633"/>
    <w:rsid w:val="217A7DFC"/>
    <w:rsid w:val="219374D3"/>
    <w:rsid w:val="21DF7E38"/>
    <w:rsid w:val="21EE53F7"/>
    <w:rsid w:val="22530928"/>
    <w:rsid w:val="22725380"/>
    <w:rsid w:val="22CF19EF"/>
    <w:rsid w:val="22FD3125"/>
    <w:rsid w:val="23114C00"/>
    <w:rsid w:val="233E3FBD"/>
    <w:rsid w:val="23695A6E"/>
    <w:rsid w:val="241C103C"/>
    <w:rsid w:val="246C1EED"/>
    <w:rsid w:val="24964711"/>
    <w:rsid w:val="249B0EFE"/>
    <w:rsid w:val="24D859AE"/>
    <w:rsid w:val="257A552F"/>
    <w:rsid w:val="25875C0C"/>
    <w:rsid w:val="259639DC"/>
    <w:rsid w:val="259D1595"/>
    <w:rsid w:val="26344307"/>
    <w:rsid w:val="2644262F"/>
    <w:rsid w:val="26633DB5"/>
    <w:rsid w:val="26822183"/>
    <w:rsid w:val="26AF3634"/>
    <w:rsid w:val="2828448B"/>
    <w:rsid w:val="28C415ED"/>
    <w:rsid w:val="28E750BB"/>
    <w:rsid w:val="28F538AF"/>
    <w:rsid w:val="294560D8"/>
    <w:rsid w:val="29A37A7E"/>
    <w:rsid w:val="29BA61BE"/>
    <w:rsid w:val="2A5418B3"/>
    <w:rsid w:val="2AC26EA9"/>
    <w:rsid w:val="2B1761F6"/>
    <w:rsid w:val="2B7A2464"/>
    <w:rsid w:val="2B7D6E6F"/>
    <w:rsid w:val="2B8F3E3B"/>
    <w:rsid w:val="2CEA74B3"/>
    <w:rsid w:val="2CF11EC4"/>
    <w:rsid w:val="2D9177AD"/>
    <w:rsid w:val="2DD93A16"/>
    <w:rsid w:val="2DF95F0A"/>
    <w:rsid w:val="2E0543A4"/>
    <w:rsid w:val="2E6F2B1D"/>
    <w:rsid w:val="2EAA3276"/>
    <w:rsid w:val="2EEA3415"/>
    <w:rsid w:val="2EEA62D4"/>
    <w:rsid w:val="2F630010"/>
    <w:rsid w:val="2F7E770E"/>
    <w:rsid w:val="2FFF34B3"/>
    <w:rsid w:val="30007B60"/>
    <w:rsid w:val="30567F05"/>
    <w:rsid w:val="30F0665C"/>
    <w:rsid w:val="312F1C8F"/>
    <w:rsid w:val="318D6B1C"/>
    <w:rsid w:val="32194F4F"/>
    <w:rsid w:val="326C42C7"/>
    <w:rsid w:val="328077BD"/>
    <w:rsid w:val="32FB7FC6"/>
    <w:rsid w:val="33C13BA1"/>
    <w:rsid w:val="33E04F44"/>
    <w:rsid w:val="34324FB5"/>
    <w:rsid w:val="34981B09"/>
    <w:rsid w:val="34A85E87"/>
    <w:rsid w:val="353E66CE"/>
    <w:rsid w:val="35452F91"/>
    <w:rsid w:val="35BD6E44"/>
    <w:rsid w:val="35EA1101"/>
    <w:rsid w:val="35FA6290"/>
    <w:rsid w:val="37256BF8"/>
    <w:rsid w:val="373527DC"/>
    <w:rsid w:val="376171EC"/>
    <w:rsid w:val="37AB4181"/>
    <w:rsid w:val="382C05AC"/>
    <w:rsid w:val="3893184B"/>
    <w:rsid w:val="38CC5375"/>
    <w:rsid w:val="3902753B"/>
    <w:rsid w:val="3A93589A"/>
    <w:rsid w:val="3ACE3D14"/>
    <w:rsid w:val="3B0D03A0"/>
    <w:rsid w:val="3B613A3D"/>
    <w:rsid w:val="3B770B56"/>
    <w:rsid w:val="3BDC6DF8"/>
    <w:rsid w:val="3BF922D5"/>
    <w:rsid w:val="3C050170"/>
    <w:rsid w:val="3C082150"/>
    <w:rsid w:val="3C4E66F7"/>
    <w:rsid w:val="3C8B5AFD"/>
    <w:rsid w:val="3CFB1BEA"/>
    <w:rsid w:val="3D4D5A46"/>
    <w:rsid w:val="3D847AC3"/>
    <w:rsid w:val="3DE752B1"/>
    <w:rsid w:val="3E767573"/>
    <w:rsid w:val="3F0F1D3C"/>
    <w:rsid w:val="3F1965FF"/>
    <w:rsid w:val="3F307160"/>
    <w:rsid w:val="3F8948FF"/>
    <w:rsid w:val="3FB751BB"/>
    <w:rsid w:val="40402031"/>
    <w:rsid w:val="407B46FC"/>
    <w:rsid w:val="411D3AB9"/>
    <w:rsid w:val="412E4291"/>
    <w:rsid w:val="41366633"/>
    <w:rsid w:val="41CB6867"/>
    <w:rsid w:val="421D6D3B"/>
    <w:rsid w:val="4255407F"/>
    <w:rsid w:val="432538D5"/>
    <w:rsid w:val="4331738D"/>
    <w:rsid w:val="4376676E"/>
    <w:rsid w:val="43A77B04"/>
    <w:rsid w:val="43B81F37"/>
    <w:rsid w:val="444E4D90"/>
    <w:rsid w:val="454F74A0"/>
    <w:rsid w:val="45B15B6F"/>
    <w:rsid w:val="46242013"/>
    <w:rsid w:val="463B4A07"/>
    <w:rsid w:val="464546F7"/>
    <w:rsid w:val="4705673F"/>
    <w:rsid w:val="4724692B"/>
    <w:rsid w:val="47E05096"/>
    <w:rsid w:val="48365EF7"/>
    <w:rsid w:val="484375F2"/>
    <w:rsid w:val="48950D20"/>
    <w:rsid w:val="492F34E0"/>
    <w:rsid w:val="49E2417A"/>
    <w:rsid w:val="4AB41B0F"/>
    <w:rsid w:val="4D262AA2"/>
    <w:rsid w:val="4D714B56"/>
    <w:rsid w:val="4DC847CA"/>
    <w:rsid w:val="4E4D6F8C"/>
    <w:rsid w:val="4E5315EB"/>
    <w:rsid w:val="4E82157E"/>
    <w:rsid w:val="4EBB1C1C"/>
    <w:rsid w:val="4EC8441C"/>
    <w:rsid w:val="4ED44B8A"/>
    <w:rsid w:val="4EDB205A"/>
    <w:rsid w:val="4F0C246E"/>
    <w:rsid w:val="50206532"/>
    <w:rsid w:val="505E5B02"/>
    <w:rsid w:val="50BE21F0"/>
    <w:rsid w:val="50FE6697"/>
    <w:rsid w:val="519F647D"/>
    <w:rsid w:val="51C2595A"/>
    <w:rsid w:val="523A50FB"/>
    <w:rsid w:val="52C102DF"/>
    <w:rsid w:val="52C10B65"/>
    <w:rsid w:val="52FE5EAD"/>
    <w:rsid w:val="53751EBA"/>
    <w:rsid w:val="53A876BE"/>
    <w:rsid w:val="53EF1ABD"/>
    <w:rsid w:val="54182D6F"/>
    <w:rsid w:val="54815866"/>
    <w:rsid w:val="548F5942"/>
    <w:rsid w:val="54987538"/>
    <w:rsid w:val="549B274B"/>
    <w:rsid w:val="5672038A"/>
    <w:rsid w:val="56C22E2C"/>
    <w:rsid w:val="56E8475E"/>
    <w:rsid w:val="574C7ED4"/>
    <w:rsid w:val="57992743"/>
    <w:rsid w:val="57D43278"/>
    <w:rsid w:val="57F37F21"/>
    <w:rsid w:val="584E7DB5"/>
    <w:rsid w:val="58E60F2D"/>
    <w:rsid w:val="58F64B85"/>
    <w:rsid w:val="59841EB4"/>
    <w:rsid w:val="5A9D7A40"/>
    <w:rsid w:val="5B156D38"/>
    <w:rsid w:val="5B1F2E95"/>
    <w:rsid w:val="5B4A69C9"/>
    <w:rsid w:val="5BA856ED"/>
    <w:rsid w:val="5BB746C1"/>
    <w:rsid w:val="5C4E3F2F"/>
    <w:rsid w:val="5C702458"/>
    <w:rsid w:val="5C725FBF"/>
    <w:rsid w:val="5CEB7064"/>
    <w:rsid w:val="5CEC27DC"/>
    <w:rsid w:val="5DB73809"/>
    <w:rsid w:val="5DC42A10"/>
    <w:rsid w:val="5DC85105"/>
    <w:rsid w:val="5E3469A6"/>
    <w:rsid w:val="5E8478FE"/>
    <w:rsid w:val="5EE532A4"/>
    <w:rsid w:val="5F0F0FBD"/>
    <w:rsid w:val="5F5E2CAF"/>
    <w:rsid w:val="5FC4285D"/>
    <w:rsid w:val="60651337"/>
    <w:rsid w:val="60B078BF"/>
    <w:rsid w:val="610D1C2D"/>
    <w:rsid w:val="61500F3A"/>
    <w:rsid w:val="620D0D56"/>
    <w:rsid w:val="622545FB"/>
    <w:rsid w:val="62C54A40"/>
    <w:rsid w:val="639619E2"/>
    <w:rsid w:val="64872ED1"/>
    <w:rsid w:val="648E1591"/>
    <w:rsid w:val="652B5B2A"/>
    <w:rsid w:val="654D41FC"/>
    <w:rsid w:val="656A4335"/>
    <w:rsid w:val="657764EA"/>
    <w:rsid w:val="6588383E"/>
    <w:rsid w:val="65A65B15"/>
    <w:rsid w:val="66050144"/>
    <w:rsid w:val="6618669E"/>
    <w:rsid w:val="66255CF9"/>
    <w:rsid w:val="66A07E85"/>
    <w:rsid w:val="67977275"/>
    <w:rsid w:val="68B36FFD"/>
    <w:rsid w:val="69CB2E9E"/>
    <w:rsid w:val="6ACB6DE6"/>
    <w:rsid w:val="6AFA4BE4"/>
    <w:rsid w:val="6B013B8B"/>
    <w:rsid w:val="6B5253E6"/>
    <w:rsid w:val="6B626A8F"/>
    <w:rsid w:val="6BC53E67"/>
    <w:rsid w:val="6C935AB3"/>
    <w:rsid w:val="6D5647B1"/>
    <w:rsid w:val="6D5676EC"/>
    <w:rsid w:val="6D623B43"/>
    <w:rsid w:val="6DC6184D"/>
    <w:rsid w:val="6EAE71EC"/>
    <w:rsid w:val="6ED968FA"/>
    <w:rsid w:val="6EDF53C5"/>
    <w:rsid w:val="6FA239B5"/>
    <w:rsid w:val="6FFF2E8A"/>
    <w:rsid w:val="716C6DEE"/>
    <w:rsid w:val="7184039E"/>
    <w:rsid w:val="71E421CB"/>
    <w:rsid w:val="728907E7"/>
    <w:rsid w:val="7373784B"/>
    <w:rsid w:val="73844D16"/>
    <w:rsid w:val="73EB0E3A"/>
    <w:rsid w:val="740F26D5"/>
    <w:rsid w:val="747A2C27"/>
    <w:rsid w:val="74E668C1"/>
    <w:rsid w:val="750A68ED"/>
    <w:rsid w:val="751355EF"/>
    <w:rsid w:val="75A02317"/>
    <w:rsid w:val="75AD6A4E"/>
    <w:rsid w:val="75B17EE2"/>
    <w:rsid w:val="75EA669A"/>
    <w:rsid w:val="76391AD4"/>
    <w:rsid w:val="7646766A"/>
    <w:rsid w:val="79053623"/>
    <w:rsid w:val="79617303"/>
    <w:rsid w:val="79E14F2E"/>
    <w:rsid w:val="7A0D739E"/>
    <w:rsid w:val="7B085521"/>
    <w:rsid w:val="7B2B24D0"/>
    <w:rsid w:val="7B7A08F2"/>
    <w:rsid w:val="7BCB0BFB"/>
    <w:rsid w:val="7BE8031C"/>
    <w:rsid w:val="7CA73A22"/>
    <w:rsid w:val="7CB7260D"/>
    <w:rsid w:val="7CD00AA0"/>
    <w:rsid w:val="7D97493C"/>
    <w:rsid w:val="7DBB4AEE"/>
    <w:rsid w:val="7DE7687B"/>
    <w:rsid w:val="7DF30308"/>
    <w:rsid w:val="7E20348A"/>
    <w:rsid w:val="7E395778"/>
    <w:rsid w:val="7E472C52"/>
    <w:rsid w:val="7ECA17BE"/>
    <w:rsid w:val="7F3644DC"/>
    <w:rsid w:val="7F53165F"/>
    <w:rsid w:val="7F584301"/>
    <w:rsid w:val="7F5852CF"/>
    <w:rsid w:val="7F743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Best</cp:lastModifiedBy>
  <cp:lastPrinted>2024-04-24T01:27:52Z</cp:lastPrinted>
  <dcterms:modified xsi:type="dcterms:W3CDTF">2024-04-24T01:28:20Z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